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156" w:afterLines="5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广西壮族自治区北海市就业见习申请表</w:t>
      </w:r>
    </w:p>
    <w:p>
      <w:pPr>
        <w:adjustRightInd w:val="0"/>
        <w:snapToGrid w:val="0"/>
        <w:spacing w:line="600" w:lineRule="atLeast"/>
        <w:rPr>
          <w:rFonts w:ascii="仿宋" w:hAnsi="仿宋" w:eastAsia="仿宋"/>
          <w:szCs w:val="24"/>
        </w:rPr>
      </w:pPr>
    </w:p>
    <w:p>
      <w:pPr>
        <w:spacing w:line="240" w:lineRule="auto"/>
        <w:ind w:left="-50" w:leftChars="-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申</w:t>
      </w:r>
      <w:r>
        <w:rPr>
          <w:rFonts w:hint="eastAsia" w:ascii="宋体" w:hAnsi="宋体"/>
          <w:bCs/>
          <w:sz w:val="24"/>
          <w:szCs w:val="24"/>
        </w:rPr>
        <w:t>请见习单位：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zCs w:val="24"/>
        </w:rPr>
        <w:t xml:space="preserve">（盖章）          </w:t>
      </w:r>
      <w:r>
        <w:rPr>
          <w:rFonts w:hint="eastAsia" w:ascii="宋体" w:hAnsi="宋体"/>
          <w:bCs/>
          <w:sz w:val="24"/>
          <w:szCs w:val="24"/>
        </w:rPr>
        <w:t xml:space="preserve">填表日期：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519"/>
        <w:gridCol w:w="708"/>
        <w:gridCol w:w="233"/>
        <w:gridCol w:w="807"/>
        <w:gridCol w:w="80"/>
        <w:gridCol w:w="296"/>
        <w:gridCol w:w="908"/>
        <w:gridCol w:w="296"/>
        <w:gridCol w:w="1095"/>
        <w:gridCol w:w="234"/>
        <w:gridCol w:w="161"/>
        <w:gridCol w:w="540"/>
        <w:gridCol w:w="1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出生日期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毕业时间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籍贯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健康状况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学历及证书编号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身高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学位及证书编号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2909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毕业院校及专业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外语能力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spacing w:line="240" w:lineRule="auto"/>
              <w:ind w:firstLine="216" w:firstLineChars="100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有何特长</w:t>
            </w:r>
          </w:p>
        </w:tc>
        <w:tc>
          <w:tcPr>
            <w:tcW w:w="4987" w:type="dxa"/>
            <w:gridSpan w:val="8"/>
            <w:noWrap w:val="0"/>
            <w:vAlign w:val="center"/>
          </w:tcPr>
          <w:p>
            <w:pPr>
              <w:spacing w:line="240" w:lineRule="auto"/>
              <w:ind w:firstLine="216" w:firstLineChars="100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户籍地址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现住址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移动电话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其他联系方式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pacing w:line="240" w:lineRule="auto"/>
              <w:ind w:firstLine="211" w:firstLineChars="98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电子邮箱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情况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亲属姓名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证书类别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之一</w:t>
            </w: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之二</w:t>
            </w: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其它资格证书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4942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院校/专业或工作单位/岗位</w:t>
            </w:r>
          </w:p>
        </w:tc>
        <w:tc>
          <w:tcPr>
            <w:tcW w:w="239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1048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惩情况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 历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2200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  诺</w:t>
            </w:r>
          </w:p>
        </w:tc>
        <w:tc>
          <w:tcPr>
            <w:tcW w:w="7400" w:type="dxa"/>
            <w:gridSpan w:val="14"/>
            <w:noWrap w:val="0"/>
            <w:vAlign w:val="top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本人承诺对以上信息的完整性、真实性和准确性负责。</w:t>
            </w:r>
          </w:p>
          <w:p>
            <w:pPr>
              <w:spacing w:line="240" w:lineRule="auto"/>
              <w:ind w:right="48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right="840" w:firstLine="1080" w:firstLineChars="4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承诺人签名：                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749ED"/>
    <w:rsid w:val="295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2020-06-11T03:33:00Z</dcterms:created>
  <dc:creator>DL</dc:creator>
  <cp:lastModifiedBy>DL</cp:lastModifiedBy>
  <dcterms:modified xsi:type="dcterms:W3CDTF">2020-06-11T03:33:53Z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